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BCB" w:rsidRDefault="00B36D28" w:rsidP="004750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r w:rsidRPr="0089540A">
        <w:rPr>
          <w:rFonts w:ascii="Times New Roman" w:hAnsi="Times New Roman"/>
          <w:b/>
          <w:color w:val="000000"/>
          <w:sz w:val="28"/>
        </w:rPr>
        <w:t>‌</w:t>
      </w:r>
    </w:p>
    <w:p w:rsidR="00C63BCB" w:rsidRDefault="00C63BCB" w:rsidP="00C63BCB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63BCB" w:rsidRDefault="00C63BCB" w:rsidP="00C63BCB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63BCB" w:rsidRPr="00C63BCB" w:rsidRDefault="00C63BCB" w:rsidP="00C63BC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C63BCB">
        <w:rPr>
          <w:rFonts w:ascii="Times New Roman" w:hAnsi="Times New Roman"/>
          <w:b/>
          <w:bCs/>
          <w:iCs/>
          <w:color w:val="000000"/>
          <w:sz w:val="24"/>
          <w:szCs w:val="24"/>
        </w:rPr>
        <w:t>Оценочные материалы</w:t>
      </w:r>
    </w:p>
    <w:p w:rsidR="00C63BCB" w:rsidRPr="00517C2B" w:rsidRDefault="00C63BCB" w:rsidP="00C63BC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Критерии оценки устного ответа: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глубокий, с привлечением дополнительного материала и проявлением гибкости мышления ответ ученика оценивается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пятью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твердое знание материала в пределах программных требований -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четырьмя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неуверенное знание, с несущественными ошибками и отсутствием самостоятельности суждений оценивается –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тремя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наличие в ответе школьника грубых ошибок, проявление непонимания сути, не владение навыком оценивается отрицательно, отметкой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«2»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 отсутствие знаний, умений, навыков и элементарного прилежания влечет за собой 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единицу</w:t>
      </w:r>
      <w:r w:rsidRPr="00517C2B">
        <w:rPr>
          <w:rFonts w:ascii="Times New Roman" w:hAnsi="Times New Roman"/>
          <w:color w:val="000000"/>
          <w:sz w:val="24"/>
          <w:szCs w:val="24"/>
        </w:rPr>
        <w:t> (используется очень редко).</w:t>
      </w:r>
    </w:p>
    <w:p w:rsidR="00C63BCB" w:rsidRPr="00517C2B" w:rsidRDefault="00C63BCB" w:rsidP="00C63BC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Критерии оценки работы на уроке: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активное участие учащегося в процессе урока и безошибочное выполнение заданий оценивается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пятью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активное участие в процессе урока с допущением каких-либо ошибок в процессе выполнения задания -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четырьмя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неуверенное участие в процессе урока и отсутствие самостоятельной активности –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тремя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полное отсутствие активности - отметка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«2»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C63BCB" w:rsidRPr="00517C2B" w:rsidRDefault="00C63BCB" w:rsidP="00C63BC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Критерии оценки тестового задания: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75-100% - отлично «5»;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60-74% - хорошо «4»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50-59% - удовлетворительно «3»;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менее 50% - неудовлетворительно «2»;</w:t>
      </w:r>
    </w:p>
    <w:p w:rsidR="00C63BCB" w:rsidRPr="00517C2B" w:rsidRDefault="00C63BCB" w:rsidP="00C63BC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Критерии оценки сообщения или проекта: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глубокий, самостоятельный, с привлечением дополнительного материала и проявлением гибкости мышления ответ ученика, оценивается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пятью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привлечение дополнительного материала, неуверенный ответ -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четырьмя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выполнена работа в письменном виде, отсутствие ответа, при этом ответы на дополнительные вопросы –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тремя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полное отсутствие работы - отметка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«2»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C63BCB" w:rsidRPr="00517C2B" w:rsidRDefault="00C63BCB" w:rsidP="00C63BC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Критерии выведения четвертных и годовых оценок: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Отметка «5»</w:t>
      </w: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 выводится при выполнении следующих требований: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активная и правильная работа учащегося на уроке;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выполнение дополнительных заданий в виде сообщений и проектов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высокий уровень знания базового материала;</w:t>
      </w:r>
    </w:p>
    <w:p w:rsidR="00C63BCB" w:rsidRPr="00517C2B" w:rsidRDefault="00C63BCB" w:rsidP="00C63BC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Отметка «4» </w:t>
      </w: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выводится при выполнении следующих требований: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активная, но иногда с ошибками работа учащегося на уроке;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выполнение дополнительных заданий по желанию;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высокий уровень знания базового материала;</w:t>
      </w:r>
    </w:p>
    <w:p w:rsidR="00C63BCB" w:rsidRPr="00517C2B" w:rsidRDefault="00C63BCB" w:rsidP="00C63BC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Отметка «3» </w:t>
      </w: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выводится при выполнении следующих требований: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отсутствие самостоятельной активности на уроке;</w:t>
      </w:r>
    </w:p>
    <w:p w:rsidR="00C63BCB" w:rsidRPr="00517C2B" w:rsidRDefault="00C63BCB" w:rsidP="00C63BC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отсутствие выполнения дополнительных заданий;</w:t>
      </w:r>
    </w:p>
    <w:p w:rsidR="00C63BCB" w:rsidRDefault="00C63BCB" w:rsidP="00C63BCB">
      <w:pPr>
        <w:shd w:val="clear" w:color="auto" w:fill="FFFFFF"/>
        <w:spacing w:after="0" w:line="240" w:lineRule="auto"/>
        <w:ind w:left="173" w:right="883" w:hanging="125"/>
        <w:jc w:val="center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низкий уровень знания базового материала</w:t>
      </w:r>
    </w:p>
    <w:p w:rsidR="00C63BCB" w:rsidRDefault="00C63BCB" w:rsidP="00C63BCB">
      <w:pPr>
        <w:shd w:val="clear" w:color="auto" w:fill="FFFFFF"/>
        <w:spacing w:after="0" w:line="240" w:lineRule="auto"/>
        <w:ind w:left="173" w:right="883" w:hanging="1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63BCB" w:rsidRDefault="00C63BCB" w:rsidP="00C63BCB">
      <w:pPr>
        <w:shd w:val="clear" w:color="auto" w:fill="FFFFFF"/>
        <w:spacing w:after="0" w:line="240" w:lineRule="auto"/>
        <w:ind w:left="173" w:right="883" w:hanging="1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63BCB" w:rsidRDefault="00C63BCB" w:rsidP="00C63BCB">
      <w:pPr>
        <w:shd w:val="clear" w:color="auto" w:fill="FFFFFF"/>
        <w:spacing w:after="0" w:line="240" w:lineRule="auto"/>
        <w:ind w:left="173" w:right="883" w:hanging="1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63BCB" w:rsidRDefault="00C63BCB" w:rsidP="00C63BCB">
      <w:pPr>
        <w:shd w:val="clear" w:color="auto" w:fill="FFFFFF"/>
        <w:spacing w:after="0" w:line="240" w:lineRule="auto"/>
        <w:ind w:left="173" w:right="883" w:hanging="1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63BCB" w:rsidRDefault="00C63BCB" w:rsidP="00C63BCB">
      <w:pPr>
        <w:shd w:val="clear" w:color="auto" w:fill="FFFFFF"/>
        <w:spacing w:after="0" w:line="240" w:lineRule="auto"/>
        <w:ind w:left="173" w:right="883" w:hanging="1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63BCB" w:rsidRDefault="00C63BCB" w:rsidP="00C63BCB">
      <w:pPr>
        <w:shd w:val="clear" w:color="auto" w:fill="FFFFFF"/>
        <w:spacing w:after="0" w:line="240" w:lineRule="auto"/>
        <w:ind w:left="173" w:right="883" w:hanging="1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63BCB" w:rsidRDefault="00C63BCB" w:rsidP="00C63BCB">
      <w:pPr>
        <w:shd w:val="clear" w:color="auto" w:fill="FFFFFF"/>
        <w:spacing w:after="0" w:line="240" w:lineRule="auto"/>
        <w:ind w:left="173" w:right="883" w:hanging="1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929D6" w:rsidRPr="0047504A" w:rsidRDefault="00F929D6" w:rsidP="0047504A">
      <w:pPr>
        <w:shd w:val="clear" w:color="auto" w:fill="FFFFFF"/>
        <w:spacing w:after="0" w:line="240" w:lineRule="auto"/>
        <w:ind w:left="173" w:right="883" w:hanging="125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F929D6">
        <w:rPr>
          <w:rFonts w:ascii="Times New Roman" w:hAnsi="Times New Roman"/>
          <w:b/>
          <w:iCs/>
          <w:color w:val="000000"/>
          <w:sz w:val="24"/>
          <w:szCs w:val="24"/>
        </w:rPr>
        <w:t>Стартовая контрольная работа</w:t>
      </w:r>
    </w:p>
    <w:p w:rsidR="00F929D6" w:rsidRPr="00311DAA" w:rsidRDefault="00F929D6" w:rsidP="00F929D6">
      <w:pPr>
        <w:shd w:val="clear" w:color="auto" w:fill="FFFFFF"/>
        <w:tabs>
          <w:tab w:val="left" w:pos="389"/>
        </w:tabs>
        <w:spacing w:after="0" w:line="240" w:lineRule="auto"/>
        <w:ind w:left="192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25"/>
          <w:sz w:val="24"/>
          <w:szCs w:val="24"/>
        </w:rPr>
        <w:t>1.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5"/>
          <w:sz w:val="24"/>
          <w:szCs w:val="24"/>
        </w:rPr>
        <w:t>Что из перечисленного относится к нормативному акту?</w:t>
      </w:r>
    </w:p>
    <w:p w:rsidR="00F929D6" w:rsidRPr="00311DAA" w:rsidRDefault="00F929D6" w:rsidP="00F929D6">
      <w:pPr>
        <w:shd w:val="clear" w:color="auto" w:fill="FFFFFF"/>
        <w:tabs>
          <w:tab w:val="left" w:pos="629"/>
        </w:tabs>
        <w:spacing w:after="0" w:line="240" w:lineRule="auto"/>
        <w:ind w:left="413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12"/>
          <w:sz w:val="24"/>
          <w:szCs w:val="24"/>
        </w:rPr>
        <w:t>а)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5"/>
          <w:sz w:val="24"/>
          <w:szCs w:val="24"/>
        </w:rPr>
        <w:t>постановление правительства;</w:t>
      </w:r>
    </w:p>
    <w:p w:rsidR="00F929D6" w:rsidRPr="00311DAA" w:rsidRDefault="00F929D6" w:rsidP="00F929D6">
      <w:pPr>
        <w:shd w:val="clear" w:color="auto" w:fill="FFFFFF"/>
        <w:tabs>
          <w:tab w:val="left" w:pos="629"/>
        </w:tabs>
        <w:spacing w:after="0" w:line="240" w:lineRule="auto"/>
        <w:ind w:left="413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10"/>
          <w:sz w:val="24"/>
          <w:szCs w:val="24"/>
        </w:rPr>
        <w:t>б)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4"/>
          <w:sz w:val="24"/>
          <w:szCs w:val="24"/>
        </w:rPr>
        <w:t>указ президента;</w:t>
      </w:r>
    </w:p>
    <w:p w:rsidR="00F929D6" w:rsidRPr="00CC208B" w:rsidRDefault="00F929D6" w:rsidP="00F929D6">
      <w:pPr>
        <w:shd w:val="clear" w:color="auto" w:fill="FFFFFF"/>
        <w:tabs>
          <w:tab w:val="left" w:pos="629"/>
        </w:tabs>
        <w:spacing w:after="0" w:line="240" w:lineRule="auto"/>
        <w:ind w:left="413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12"/>
          <w:sz w:val="24"/>
          <w:szCs w:val="24"/>
        </w:rPr>
        <w:t>в)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CC208B">
        <w:rPr>
          <w:rFonts w:ascii="Times New Roman" w:hAnsi="Times New Roman"/>
          <w:iCs/>
          <w:color w:val="000000"/>
          <w:spacing w:val="-8"/>
          <w:sz w:val="24"/>
          <w:szCs w:val="24"/>
        </w:rPr>
        <w:t>Конституция;</w:t>
      </w:r>
    </w:p>
    <w:p w:rsidR="00F929D6" w:rsidRPr="00311DAA" w:rsidRDefault="00F929D6" w:rsidP="00F929D6">
      <w:pPr>
        <w:shd w:val="clear" w:color="auto" w:fill="FFFFFF"/>
        <w:tabs>
          <w:tab w:val="left" w:pos="629"/>
        </w:tabs>
        <w:spacing w:after="0" w:line="240" w:lineRule="auto"/>
        <w:ind w:left="413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10"/>
          <w:sz w:val="24"/>
          <w:szCs w:val="24"/>
        </w:rPr>
        <w:t>г)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6"/>
          <w:sz w:val="24"/>
          <w:szCs w:val="24"/>
        </w:rPr>
        <w:t>приказ министерства.</w:t>
      </w:r>
    </w:p>
    <w:p w:rsidR="00F929D6" w:rsidRPr="00311DAA" w:rsidRDefault="00F929D6" w:rsidP="00F929D6">
      <w:pPr>
        <w:shd w:val="clear" w:color="auto" w:fill="FFFFFF"/>
        <w:tabs>
          <w:tab w:val="left" w:pos="389"/>
        </w:tabs>
        <w:spacing w:after="0" w:line="240" w:lineRule="auto"/>
        <w:ind w:firstLine="192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16"/>
          <w:sz w:val="24"/>
          <w:szCs w:val="24"/>
        </w:rPr>
        <w:t>2.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5"/>
          <w:sz w:val="24"/>
          <w:szCs w:val="24"/>
        </w:rPr>
        <w:t>Как называются нормы, регулирующие общественные от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н</w:t>
      </w:r>
      <w:r w:rsidRPr="00311DAA">
        <w:rPr>
          <w:rFonts w:ascii="Times New Roman" w:hAnsi="Times New Roman"/>
          <w:color w:val="000000"/>
          <w:spacing w:val="-6"/>
          <w:sz w:val="24"/>
          <w:szCs w:val="24"/>
        </w:rPr>
        <w:t>ошения в сфере государственного управления?</w:t>
      </w:r>
    </w:p>
    <w:p w:rsidR="00F929D6" w:rsidRPr="00311DAA" w:rsidRDefault="00F929D6" w:rsidP="00F929D6">
      <w:pPr>
        <w:shd w:val="clear" w:color="auto" w:fill="FFFFFF"/>
        <w:spacing w:after="0" w:line="240" w:lineRule="auto"/>
        <w:ind w:left="422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4"/>
          <w:sz w:val="24"/>
          <w:szCs w:val="24"/>
        </w:rPr>
        <w:t>а) конституционное право;    б) уголовное право;</w:t>
      </w:r>
    </w:p>
    <w:p w:rsidR="00F929D6" w:rsidRPr="00CC208B" w:rsidRDefault="00F929D6" w:rsidP="00F929D6">
      <w:pPr>
        <w:shd w:val="clear" w:color="auto" w:fill="FFFFFF"/>
        <w:tabs>
          <w:tab w:val="left" w:pos="3067"/>
        </w:tabs>
        <w:spacing w:after="0" w:line="240" w:lineRule="auto"/>
        <w:ind w:left="427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7"/>
          <w:sz w:val="24"/>
          <w:szCs w:val="24"/>
        </w:rPr>
        <w:t>в) гражданское право;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6"/>
          <w:sz w:val="24"/>
          <w:szCs w:val="24"/>
        </w:rPr>
        <w:t xml:space="preserve">г) </w:t>
      </w:r>
      <w:r w:rsidRPr="00CC208B">
        <w:rPr>
          <w:rFonts w:ascii="Times New Roman" w:hAnsi="Times New Roman"/>
          <w:iCs/>
          <w:color w:val="000000"/>
          <w:spacing w:val="-6"/>
          <w:sz w:val="24"/>
          <w:szCs w:val="24"/>
        </w:rPr>
        <w:t>административное право.</w:t>
      </w:r>
    </w:p>
    <w:p w:rsidR="00F929D6" w:rsidRPr="00311DAA" w:rsidRDefault="00F929D6" w:rsidP="00F929D6">
      <w:pPr>
        <w:shd w:val="clear" w:color="auto" w:fill="FFFFFF"/>
        <w:tabs>
          <w:tab w:val="left" w:pos="389"/>
        </w:tabs>
        <w:spacing w:after="0" w:line="240" w:lineRule="auto"/>
        <w:ind w:firstLine="192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13"/>
          <w:sz w:val="24"/>
          <w:szCs w:val="24"/>
        </w:rPr>
        <w:t>3.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6"/>
          <w:sz w:val="24"/>
          <w:szCs w:val="24"/>
        </w:rPr>
        <w:t>Противоправное поведение (деяние) гражданина или пред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п</w:t>
      </w:r>
      <w:r w:rsidRPr="00311DAA">
        <w:rPr>
          <w:rFonts w:ascii="Times New Roman" w:hAnsi="Times New Roman"/>
          <w:color w:val="000000"/>
          <w:spacing w:val="-2"/>
          <w:sz w:val="24"/>
          <w:szCs w:val="24"/>
        </w:rPr>
        <w:t>риятия - это ...</w:t>
      </w:r>
    </w:p>
    <w:p w:rsidR="00F929D6" w:rsidRPr="00311DAA" w:rsidRDefault="00F929D6" w:rsidP="00F929D6">
      <w:pPr>
        <w:shd w:val="clear" w:color="auto" w:fill="FFFFFF"/>
        <w:tabs>
          <w:tab w:val="left" w:pos="3072"/>
        </w:tabs>
        <w:spacing w:after="0" w:line="240" w:lineRule="auto"/>
        <w:ind w:left="432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7"/>
          <w:sz w:val="24"/>
          <w:szCs w:val="24"/>
        </w:rPr>
        <w:t>а) действие;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6"/>
          <w:sz w:val="24"/>
          <w:szCs w:val="24"/>
        </w:rPr>
        <w:t>б) бездействие;</w:t>
      </w:r>
    </w:p>
    <w:p w:rsidR="00F929D6" w:rsidRPr="00CC208B" w:rsidRDefault="00F929D6" w:rsidP="00F929D6">
      <w:pPr>
        <w:shd w:val="clear" w:color="auto" w:fill="FFFFFF"/>
        <w:tabs>
          <w:tab w:val="left" w:pos="3072"/>
        </w:tabs>
        <w:spacing w:after="0" w:line="240" w:lineRule="auto"/>
        <w:ind w:left="432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6"/>
          <w:sz w:val="24"/>
          <w:szCs w:val="24"/>
        </w:rPr>
        <w:t>в) поступок;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6"/>
          <w:sz w:val="24"/>
          <w:szCs w:val="24"/>
        </w:rPr>
        <w:t xml:space="preserve">г) </w:t>
      </w:r>
      <w:r w:rsidRPr="00CC208B">
        <w:rPr>
          <w:rFonts w:ascii="Times New Roman" w:hAnsi="Times New Roman"/>
          <w:iCs/>
          <w:color w:val="000000"/>
          <w:spacing w:val="-6"/>
          <w:sz w:val="24"/>
          <w:szCs w:val="24"/>
        </w:rPr>
        <w:t>правонарушение.</w:t>
      </w:r>
    </w:p>
    <w:p w:rsidR="00F929D6" w:rsidRPr="00311DAA" w:rsidRDefault="00F929D6" w:rsidP="00F929D6">
      <w:pPr>
        <w:shd w:val="clear" w:color="auto" w:fill="FFFFFF"/>
        <w:tabs>
          <w:tab w:val="left" w:pos="389"/>
        </w:tabs>
        <w:spacing w:after="0" w:line="240" w:lineRule="auto"/>
        <w:ind w:left="192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13"/>
          <w:sz w:val="24"/>
          <w:szCs w:val="24"/>
        </w:rPr>
        <w:t>4.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5"/>
          <w:sz w:val="24"/>
          <w:szCs w:val="24"/>
        </w:rPr>
        <w:t>Что не является целью наказания преступника?</w:t>
      </w:r>
    </w:p>
    <w:p w:rsidR="00F929D6" w:rsidRPr="00CC208B" w:rsidRDefault="00F929D6" w:rsidP="00F929D6">
      <w:pPr>
        <w:shd w:val="clear" w:color="auto" w:fill="FFFFFF"/>
        <w:tabs>
          <w:tab w:val="left" w:pos="638"/>
        </w:tabs>
        <w:spacing w:after="0" w:line="240" w:lineRule="auto"/>
        <w:ind w:left="442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14"/>
          <w:sz w:val="24"/>
          <w:szCs w:val="24"/>
        </w:rPr>
        <w:t>а)</w:t>
      </w:r>
      <w:r w:rsidRPr="00CC208B">
        <w:rPr>
          <w:rFonts w:ascii="Times New Roman" w:hAnsi="Times New Roman"/>
          <w:color w:val="000000"/>
          <w:sz w:val="24"/>
          <w:szCs w:val="24"/>
        </w:rPr>
        <w:tab/>
      </w:r>
      <w:r w:rsidRPr="00CC208B">
        <w:rPr>
          <w:rFonts w:ascii="Times New Roman" w:hAnsi="Times New Roman"/>
          <w:iCs/>
          <w:color w:val="000000"/>
          <w:spacing w:val="-6"/>
          <w:sz w:val="24"/>
          <w:szCs w:val="24"/>
        </w:rPr>
        <w:t>месть со стороны государства;</w:t>
      </w:r>
    </w:p>
    <w:p w:rsidR="00F929D6" w:rsidRPr="00311DAA" w:rsidRDefault="00F929D6" w:rsidP="00F929D6">
      <w:pPr>
        <w:shd w:val="clear" w:color="auto" w:fill="FFFFFF"/>
        <w:tabs>
          <w:tab w:val="left" w:pos="638"/>
        </w:tabs>
        <w:spacing w:after="0" w:line="240" w:lineRule="auto"/>
        <w:ind w:left="442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12"/>
          <w:sz w:val="24"/>
          <w:szCs w:val="24"/>
        </w:rPr>
        <w:t>б)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5"/>
          <w:sz w:val="24"/>
          <w:szCs w:val="24"/>
        </w:rPr>
        <w:t>восстановление социальной справедливости;</w:t>
      </w:r>
    </w:p>
    <w:p w:rsidR="00F929D6" w:rsidRPr="00311DAA" w:rsidRDefault="00F929D6" w:rsidP="00F929D6">
      <w:pPr>
        <w:shd w:val="clear" w:color="auto" w:fill="FFFFFF"/>
        <w:tabs>
          <w:tab w:val="left" w:pos="638"/>
        </w:tabs>
        <w:spacing w:after="0" w:line="240" w:lineRule="auto"/>
        <w:ind w:left="442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14"/>
          <w:sz w:val="24"/>
          <w:szCs w:val="24"/>
        </w:rPr>
        <w:t>в)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6"/>
          <w:sz w:val="24"/>
          <w:szCs w:val="24"/>
        </w:rPr>
        <w:t>исправление осужденного;</w:t>
      </w:r>
    </w:p>
    <w:p w:rsidR="00F929D6" w:rsidRPr="00311DAA" w:rsidRDefault="00F929D6" w:rsidP="00F929D6">
      <w:pPr>
        <w:shd w:val="clear" w:color="auto" w:fill="FFFFFF"/>
        <w:tabs>
          <w:tab w:val="left" w:pos="638"/>
        </w:tabs>
        <w:spacing w:after="0" w:line="240" w:lineRule="auto"/>
        <w:ind w:left="442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8"/>
          <w:sz w:val="24"/>
          <w:szCs w:val="24"/>
        </w:rPr>
        <w:t>г)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5"/>
          <w:sz w:val="24"/>
          <w:szCs w:val="24"/>
        </w:rPr>
        <w:t>предупреждение совершения новых преступлений.</w:t>
      </w:r>
    </w:p>
    <w:p w:rsidR="00F929D6" w:rsidRPr="00311DAA" w:rsidRDefault="00F929D6" w:rsidP="00F929D6">
      <w:pPr>
        <w:shd w:val="clear" w:color="auto" w:fill="FFFFFF"/>
        <w:tabs>
          <w:tab w:val="left" w:pos="427"/>
        </w:tabs>
        <w:spacing w:after="0" w:line="240" w:lineRule="auto"/>
        <w:ind w:left="427" w:hanging="206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16"/>
          <w:sz w:val="24"/>
          <w:szCs w:val="24"/>
        </w:rPr>
        <w:t>5.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8"/>
          <w:sz w:val="24"/>
          <w:szCs w:val="24"/>
        </w:rPr>
        <w:t>Что из приведенного ниже характеризует правонарушение?</w:t>
      </w:r>
      <w:r w:rsidRPr="00311DAA">
        <w:rPr>
          <w:rFonts w:ascii="Times New Roman" w:hAnsi="Times New Roman"/>
          <w:color w:val="000000"/>
          <w:spacing w:val="-8"/>
          <w:sz w:val="24"/>
          <w:szCs w:val="24"/>
        </w:rPr>
        <w:br/>
      </w:r>
      <w:r w:rsidRPr="00311DAA">
        <w:rPr>
          <w:rFonts w:ascii="Times New Roman" w:hAnsi="Times New Roman"/>
          <w:color w:val="000000"/>
          <w:spacing w:val="-5"/>
          <w:sz w:val="24"/>
          <w:szCs w:val="24"/>
        </w:rPr>
        <w:t>А. Антиобщественное поведение человека.</w:t>
      </w:r>
    </w:p>
    <w:p w:rsidR="00F929D6" w:rsidRPr="00311DAA" w:rsidRDefault="00F929D6" w:rsidP="00F929D6">
      <w:pPr>
        <w:shd w:val="clear" w:color="auto" w:fill="FFFFFF"/>
        <w:spacing w:after="0" w:line="240" w:lineRule="auto"/>
        <w:ind w:left="451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6"/>
          <w:sz w:val="24"/>
          <w:szCs w:val="24"/>
        </w:rPr>
        <w:t>Б. Нанесение кому-либо вреда, нарушение нормы закона.</w:t>
      </w:r>
    </w:p>
    <w:p w:rsidR="00F929D6" w:rsidRPr="00311DAA" w:rsidRDefault="00F929D6" w:rsidP="00F929D6">
      <w:pPr>
        <w:shd w:val="clear" w:color="auto" w:fill="FFFFFF"/>
        <w:tabs>
          <w:tab w:val="left" w:pos="3086"/>
        </w:tabs>
        <w:spacing w:after="0" w:line="240" w:lineRule="auto"/>
        <w:ind w:left="456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9"/>
          <w:sz w:val="24"/>
          <w:szCs w:val="24"/>
        </w:rPr>
        <w:t xml:space="preserve">а) только </w:t>
      </w:r>
      <w:proofErr w:type="gramStart"/>
      <w:r w:rsidRPr="00311DAA">
        <w:rPr>
          <w:rFonts w:ascii="Times New Roman" w:hAnsi="Times New Roman"/>
          <w:color w:val="000000"/>
          <w:spacing w:val="-9"/>
          <w:sz w:val="24"/>
          <w:szCs w:val="24"/>
        </w:rPr>
        <w:t>А</w:t>
      </w:r>
      <w:proofErr w:type="gramEnd"/>
      <w:r w:rsidRPr="00311DAA">
        <w:rPr>
          <w:rFonts w:ascii="Times New Roman" w:hAnsi="Times New Roman"/>
          <w:color w:val="000000"/>
          <w:spacing w:val="-9"/>
          <w:sz w:val="24"/>
          <w:szCs w:val="24"/>
        </w:rPr>
        <w:t>;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7"/>
          <w:sz w:val="24"/>
          <w:szCs w:val="24"/>
        </w:rPr>
        <w:t>б) только Б;</w:t>
      </w:r>
    </w:p>
    <w:p w:rsidR="00F929D6" w:rsidRPr="00CC208B" w:rsidRDefault="00F929D6" w:rsidP="00F929D6">
      <w:pPr>
        <w:shd w:val="clear" w:color="auto" w:fill="FFFFFF"/>
        <w:tabs>
          <w:tab w:val="left" w:pos="3082"/>
        </w:tabs>
        <w:spacing w:after="0" w:line="240" w:lineRule="auto"/>
        <w:ind w:left="456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7"/>
          <w:sz w:val="24"/>
          <w:szCs w:val="24"/>
        </w:rPr>
        <w:t xml:space="preserve">в) правильно и </w:t>
      </w:r>
      <w:proofErr w:type="gramStart"/>
      <w:r w:rsidRPr="00311DAA">
        <w:rPr>
          <w:rFonts w:ascii="Times New Roman" w:hAnsi="Times New Roman"/>
          <w:color w:val="000000"/>
          <w:spacing w:val="-7"/>
          <w:sz w:val="24"/>
          <w:szCs w:val="24"/>
        </w:rPr>
        <w:t>А</w:t>
      </w:r>
      <w:proofErr w:type="gramEnd"/>
      <w:r w:rsidRPr="00311DAA">
        <w:rPr>
          <w:rFonts w:ascii="Times New Roman" w:hAnsi="Times New Roman"/>
          <w:color w:val="000000"/>
          <w:spacing w:val="-7"/>
          <w:sz w:val="24"/>
          <w:szCs w:val="24"/>
        </w:rPr>
        <w:t xml:space="preserve"> и Б;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6"/>
          <w:sz w:val="24"/>
          <w:szCs w:val="24"/>
        </w:rPr>
        <w:t xml:space="preserve">г) </w:t>
      </w:r>
      <w:r w:rsidRPr="00CC208B">
        <w:rPr>
          <w:rFonts w:ascii="Times New Roman" w:hAnsi="Times New Roman"/>
          <w:iCs/>
          <w:color w:val="000000"/>
          <w:spacing w:val="-6"/>
          <w:sz w:val="24"/>
          <w:szCs w:val="24"/>
        </w:rPr>
        <w:t>нет правильного ответа.</w:t>
      </w:r>
    </w:p>
    <w:p w:rsidR="00F929D6" w:rsidRPr="00311DAA" w:rsidRDefault="00F929D6" w:rsidP="00F929D6">
      <w:pPr>
        <w:shd w:val="clear" w:color="auto" w:fill="FFFFFF"/>
        <w:tabs>
          <w:tab w:val="left" w:pos="427"/>
        </w:tabs>
        <w:spacing w:after="0" w:line="240" w:lineRule="auto"/>
        <w:ind w:left="221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13"/>
          <w:sz w:val="24"/>
          <w:szCs w:val="24"/>
        </w:rPr>
        <w:t>6.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5"/>
          <w:sz w:val="24"/>
          <w:szCs w:val="24"/>
        </w:rPr>
        <w:t>Что из перечисленного относится к взглядам И. Канта?</w:t>
      </w:r>
    </w:p>
    <w:p w:rsidR="00F929D6" w:rsidRDefault="00F929D6" w:rsidP="00F929D6">
      <w:pPr>
        <w:shd w:val="clear" w:color="auto" w:fill="FFFFFF"/>
        <w:spacing w:after="0" w:line="240" w:lineRule="auto"/>
        <w:ind w:left="461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7"/>
          <w:sz w:val="24"/>
          <w:szCs w:val="24"/>
        </w:rPr>
        <w:t xml:space="preserve">А. Был убежден, что право появилось раньше государства. </w:t>
      </w:r>
    </w:p>
    <w:p w:rsidR="00F929D6" w:rsidRPr="00311DAA" w:rsidRDefault="00F929D6" w:rsidP="00F929D6">
      <w:pPr>
        <w:shd w:val="clear" w:color="auto" w:fill="FFFFFF"/>
        <w:spacing w:after="0" w:line="240" w:lineRule="auto"/>
        <w:ind w:left="461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4"/>
          <w:sz w:val="24"/>
          <w:szCs w:val="24"/>
        </w:rPr>
        <w:t>Б. Одним из первых использовал термин «правовое госу</w:t>
      </w:r>
      <w:r w:rsidRPr="00311DAA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311DAA">
        <w:rPr>
          <w:rFonts w:ascii="Times New Roman" w:hAnsi="Times New Roman"/>
          <w:color w:val="000000"/>
          <w:spacing w:val="-6"/>
          <w:sz w:val="24"/>
          <w:szCs w:val="24"/>
        </w:rPr>
        <w:t>дарство».</w:t>
      </w:r>
    </w:p>
    <w:p w:rsidR="00F929D6" w:rsidRPr="00CC208B" w:rsidRDefault="00F929D6" w:rsidP="00F929D6">
      <w:pPr>
        <w:shd w:val="clear" w:color="auto" w:fill="FFFFFF"/>
        <w:tabs>
          <w:tab w:val="left" w:pos="3091"/>
        </w:tabs>
        <w:spacing w:after="0" w:line="240" w:lineRule="auto"/>
        <w:ind w:left="466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9"/>
          <w:sz w:val="24"/>
          <w:szCs w:val="24"/>
        </w:rPr>
        <w:t xml:space="preserve">а) только </w:t>
      </w:r>
      <w:proofErr w:type="gramStart"/>
      <w:r w:rsidRPr="00311DAA">
        <w:rPr>
          <w:rFonts w:ascii="Times New Roman" w:hAnsi="Times New Roman"/>
          <w:color w:val="000000"/>
          <w:spacing w:val="-9"/>
          <w:sz w:val="24"/>
          <w:szCs w:val="24"/>
        </w:rPr>
        <w:t>А</w:t>
      </w:r>
      <w:proofErr w:type="gramEnd"/>
      <w:r w:rsidRPr="00311DAA">
        <w:rPr>
          <w:rFonts w:ascii="Times New Roman" w:hAnsi="Times New Roman"/>
          <w:color w:val="000000"/>
          <w:spacing w:val="-9"/>
          <w:sz w:val="24"/>
          <w:szCs w:val="24"/>
        </w:rPr>
        <w:t>;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8"/>
          <w:sz w:val="24"/>
          <w:szCs w:val="24"/>
        </w:rPr>
        <w:t xml:space="preserve">б) </w:t>
      </w:r>
      <w:r w:rsidRPr="00CC208B">
        <w:rPr>
          <w:rFonts w:ascii="Times New Roman" w:hAnsi="Times New Roman"/>
          <w:iCs/>
          <w:color w:val="000000"/>
          <w:spacing w:val="-8"/>
          <w:sz w:val="24"/>
          <w:szCs w:val="24"/>
        </w:rPr>
        <w:t>только Б;</w:t>
      </w:r>
    </w:p>
    <w:p w:rsidR="00F929D6" w:rsidRPr="00311DAA" w:rsidRDefault="00F929D6" w:rsidP="00F929D6">
      <w:pPr>
        <w:shd w:val="clear" w:color="auto" w:fill="FFFFFF"/>
        <w:tabs>
          <w:tab w:val="left" w:pos="3091"/>
        </w:tabs>
        <w:spacing w:after="0" w:line="240" w:lineRule="auto"/>
        <w:ind w:left="470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7"/>
          <w:sz w:val="24"/>
          <w:szCs w:val="24"/>
        </w:rPr>
        <w:t xml:space="preserve">в) правильно и </w:t>
      </w:r>
      <w:proofErr w:type="gramStart"/>
      <w:r w:rsidRPr="00311DAA">
        <w:rPr>
          <w:rFonts w:ascii="Times New Roman" w:hAnsi="Times New Roman"/>
          <w:color w:val="000000"/>
          <w:spacing w:val="-7"/>
          <w:sz w:val="24"/>
          <w:szCs w:val="24"/>
        </w:rPr>
        <w:t>А</w:t>
      </w:r>
      <w:proofErr w:type="gramEnd"/>
      <w:r w:rsidRPr="00311DAA">
        <w:rPr>
          <w:rFonts w:ascii="Times New Roman" w:hAnsi="Times New Roman"/>
          <w:color w:val="000000"/>
          <w:spacing w:val="-7"/>
          <w:sz w:val="24"/>
          <w:szCs w:val="24"/>
        </w:rPr>
        <w:t xml:space="preserve"> и Б;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-5"/>
          <w:sz w:val="24"/>
          <w:szCs w:val="24"/>
        </w:rPr>
        <w:t>г) нет правильного ответа.</w:t>
      </w:r>
    </w:p>
    <w:p w:rsidR="00F929D6" w:rsidRPr="00311DAA" w:rsidRDefault="00F929D6" w:rsidP="00F929D6">
      <w:pPr>
        <w:shd w:val="clear" w:color="auto" w:fill="FFFFFF"/>
        <w:tabs>
          <w:tab w:val="left" w:pos="658"/>
        </w:tabs>
        <w:spacing w:after="0" w:line="240" w:lineRule="auto"/>
        <w:ind w:left="451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8"/>
          <w:sz w:val="24"/>
          <w:szCs w:val="24"/>
        </w:rPr>
        <w:t>7.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4"/>
          <w:sz w:val="24"/>
          <w:szCs w:val="24"/>
        </w:rPr>
        <w:t>Что является признаком правового государства?</w:t>
      </w:r>
    </w:p>
    <w:p w:rsidR="00F929D6" w:rsidRPr="00311DAA" w:rsidRDefault="00F929D6" w:rsidP="00F929D6">
      <w:pPr>
        <w:shd w:val="clear" w:color="auto" w:fill="FFFFFF"/>
        <w:tabs>
          <w:tab w:val="left" w:pos="888"/>
        </w:tabs>
        <w:spacing w:after="0" w:line="240" w:lineRule="auto"/>
        <w:ind w:left="677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3"/>
          <w:sz w:val="24"/>
          <w:szCs w:val="24"/>
        </w:rPr>
        <w:t>а)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4"/>
          <w:sz w:val="24"/>
          <w:szCs w:val="24"/>
        </w:rPr>
        <w:t>унитарное устройство государства;</w:t>
      </w:r>
    </w:p>
    <w:p w:rsidR="00F929D6" w:rsidRPr="00311DAA" w:rsidRDefault="00F929D6" w:rsidP="00F929D6">
      <w:pPr>
        <w:shd w:val="clear" w:color="auto" w:fill="FFFFFF"/>
        <w:tabs>
          <w:tab w:val="left" w:pos="888"/>
        </w:tabs>
        <w:spacing w:after="0" w:line="240" w:lineRule="auto"/>
        <w:ind w:left="677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5"/>
          <w:sz w:val="24"/>
          <w:szCs w:val="24"/>
        </w:rPr>
        <w:t>б)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4"/>
          <w:sz w:val="24"/>
          <w:szCs w:val="24"/>
        </w:rPr>
        <w:t>федеративное устройство государства;</w:t>
      </w:r>
    </w:p>
    <w:p w:rsidR="00F929D6" w:rsidRPr="00CC208B" w:rsidRDefault="00F929D6" w:rsidP="00F929D6">
      <w:pPr>
        <w:shd w:val="clear" w:color="auto" w:fill="FFFFFF"/>
        <w:tabs>
          <w:tab w:val="left" w:pos="888"/>
        </w:tabs>
        <w:spacing w:after="0" w:line="240" w:lineRule="auto"/>
        <w:ind w:left="677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4"/>
          <w:sz w:val="24"/>
          <w:szCs w:val="24"/>
        </w:rPr>
        <w:t>в)</w:t>
      </w:r>
      <w:r w:rsidRPr="00CC208B">
        <w:rPr>
          <w:rFonts w:ascii="Times New Roman" w:hAnsi="Times New Roman"/>
          <w:color w:val="000000"/>
          <w:sz w:val="24"/>
          <w:szCs w:val="24"/>
        </w:rPr>
        <w:tab/>
      </w:r>
      <w:r w:rsidRPr="00CC208B">
        <w:rPr>
          <w:rFonts w:ascii="Times New Roman" w:hAnsi="Times New Roman"/>
          <w:iCs/>
          <w:color w:val="000000"/>
          <w:spacing w:val="4"/>
          <w:sz w:val="24"/>
          <w:szCs w:val="24"/>
        </w:rPr>
        <w:t>принцип разделения властей;</w:t>
      </w:r>
    </w:p>
    <w:p w:rsidR="00F929D6" w:rsidRPr="00311DAA" w:rsidRDefault="00F929D6" w:rsidP="00F929D6">
      <w:pPr>
        <w:shd w:val="clear" w:color="auto" w:fill="FFFFFF"/>
        <w:tabs>
          <w:tab w:val="left" w:pos="888"/>
        </w:tabs>
        <w:spacing w:after="0" w:line="240" w:lineRule="auto"/>
        <w:ind w:left="677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3"/>
          <w:sz w:val="24"/>
          <w:szCs w:val="24"/>
        </w:rPr>
        <w:t>г)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3"/>
          <w:sz w:val="24"/>
          <w:szCs w:val="24"/>
        </w:rPr>
        <w:t>публичная власть.</w:t>
      </w:r>
    </w:p>
    <w:p w:rsidR="00F929D6" w:rsidRPr="00CC208B" w:rsidRDefault="00F929D6" w:rsidP="00F929D6">
      <w:pPr>
        <w:shd w:val="clear" w:color="auto" w:fill="FFFFFF"/>
        <w:tabs>
          <w:tab w:val="left" w:pos="658"/>
          <w:tab w:val="left" w:pos="3312"/>
        </w:tabs>
        <w:spacing w:before="24" w:after="0" w:line="240" w:lineRule="auto"/>
        <w:ind w:left="658" w:hanging="206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11"/>
          <w:sz w:val="24"/>
          <w:szCs w:val="24"/>
        </w:rPr>
        <w:t>8.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3"/>
          <w:sz w:val="24"/>
          <w:szCs w:val="24"/>
        </w:rPr>
        <w:t>Когда была принята первая Конституция в нашей стране?</w:t>
      </w:r>
      <w:r w:rsidRPr="00311DAA">
        <w:rPr>
          <w:rFonts w:ascii="Times New Roman" w:hAnsi="Times New Roman"/>
          <w:color w:val="000000"/>
          <w:spacing w:val="3"/>
          <w:sz w:val="24"/>
          <w:szCs w:val="24"/>
        </w:rPr>
        <w:br/>
      </w:r>
      <w:r w:rsidRPr="00311DAA">
        <w:rPr>
          <w:rFonts w:ascii="Times New Roman" w:hAnsi="Times New Roman"/>
          <w:color w:val="000000"/>
          <w:spacing w:val="1"/>
          <w:sz w:val="24"/>
          <w:szCs w:val="24"/>
        </w:rPr>
        <w:t>а) в декабре 1825 г.;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CC208B">
        <w:rPr>
          <w:rFonts w:ascii="Times New Roman" w:hAnsi="Times New Roman"/>
          <w:iCs/>
          <w:color w:val="000000"/>
          <w:spacing w:val="3"/>
          <w:sz w:val="24"/>
          <w:szCs w:val="24"/>
        </w:rPr>
        <w:t>6)</w:t>
      </w:r>
      <w:r w:rsidRPr="00311DAA"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CC208B">
        <w:rPr>
          <w:rFonts w:ascii="Times New Roman" w:hAnsi="Times New Roman"/>
          <w:iCs/>
          <w:color w:val="000000"/>
          <w:spacing w:val="3"/>
          <w:sz w:val="24"/>
          <w:szCs w:val="24"/>
        </w:rPr>
        <w:t>17 октября 1905 г.;</w:t>
      </w:r>
    </w:p>
    <w:p w:rsidR="00F929D6" w:rsidRPr="00311DAA" w:rsidRDefault="00F929D6" w:rsidP="00F929D6">
      <w:pPr>
        <w:shd w:val="clear" w:color="auto" w:fill="FFFFFF"/>
        <w:tabs>
          <w:tab w:val="left" w:pos="3307"/>
        </w:tabs>
        <w:spacing w:after="0" w:line="240" w:lineRule="auto"/>
        <w:ind w:left="667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1"/>
          <w:sz w:val="24"/>
          <w:szCs w:val="24"/>
        </w:rPr>
        <w:t>в) 5 декабря 1936 г.;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2"/>
          <w:sz w:val="24"/>
          <w:szCs w:val="24"/>
        </w:rPr>
        <w:t>г) 7 октября 1977 г.</w:t>
      </w:r>
    </w:p>
    <w:p w:rsidR="00F929D6" w:rsidRPr="00311DAA" w:rsidRDefault="00F929D6" w:rsidP="00F929D6">
      <w:pPr>
        <w:shd w:val="clear" w:color="auto" w:fill="FFFFFF"/>
        <w:tabs>
          <w:tab w:val="left" w:pos="662"/>
        </w:tabs>
        <w:spacing w:after="0" w:line="240" w:lineRule="auto"/>
        <w:ind w:left="96" w:firstLine="341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9"/>
          <w:sz w:val="24"/>
          <w:szCs w:val="24"/>
        </w:rPr>
        <w:t>9.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5"/>
          <w:sz w:val="24"/>
          <w:szCs w:val="24"/>
        </w:rPr>
        <w:t>Как происходит непосредственное осуществление власти</w:t>
      </w:r>
      <w:r w:rsidRPr="00311DAA">
        <w:rPr>
          <w:rFonts w:ascii="Times New Roman" w:hAnsi="Times New Roman"/>
          <w:color w:val="000000"/>
          <w:spacing w:val="5"/>
          <w:sz w:val="24"/>
          <w:szCs w:val="24"/>
        </w:rPr>
        <w:br/>
      </w:r>
      <w:r w:rsidRPr="00311DAA">
        <w:rPr>
          <w:rFonts w:ascii="Times New Roman" w:hAnsi="Times New Roman"/>
          <w:color w:val="000000"/>
          <w:spacing w:val="4"/>
          <w:sz w:val="24"/>
          <w:szCs w:val="24"/>
        </w:rPr>
        <w:t>народом в нашей стране?</w:t>
      </w:r>
    </w:p>
    <w:p w:rsidR="00F929D6" w:rsidRPr="00311DAA" w:rsidRDefault="00F929D6" w:rsidP="00F929D6">
      <w:pPr>
        <w:shd w:val="clear" w:color="auto" w:fill="FFFFFF"/>
        <w:tabs>
          <w:tab w:val="left" w:pos="854"/>
        </w:tabs>
        <w:spacing w:before="5" w:after="0" w:line="240" w:lineRule="auto"/>
        <w:ind w:left="648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3"/>
          <w:sz w:val="24"/>
          <w:szCs w:val="24"/>
        </w:rPr>
        <w:t>а)</w:t>
      </w:r>
      <w:r w:rsidRPr="00CC208B">
        <w:rPr>
          <w:rFonts w:ascii="Times New Roman" w:hAnsi="Times New Roman"/>
          <w:color w:val="000000"/>
          <w:sz w:val="24"/>
          <w:szCs w:val="24"/>
        </w:rPr>
        <w:tab/>
      </w:r>
      <w:r w:rsidRPr="00CC208B">
        <w:rPr>
          <w:rFonts w:ascii="Times New Roman" w:hAnsi="Times New Roman"/>
          <w:iCs/>
          <w:color w:val="000000"/>
          <w:spacing w:val="3"/>
          <w:sz w:val="24"/>
          <w:szCs w:val="24"/>
        </w:rPr>
        <w:t>выборы и референдум;</w:t>
      </w:r>
    </w:p>
    <w:p w:rsidR="00F929D6" w:rsidRPr="00311DAA" w:rsidRDefault="00F929D6" w:rsidP="00F929D6">
      <w:pPr>
        <w:shd w:val="clear" w:color="auto" w:fill="FFFFFF"/>
        <w:tabs>
          <w:tab w:val="left" w:pos="854"/>
        </w:tabs>
        <w:spacing w:after="0" w:line="240" w:lineRule="auto"/>
        <w:ind w:left="648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5"/>
          <w:sz w:val="24"/>
          <w:szCs w:val="24"/>
        </w:rPr>
        <w:t>б)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3"/>
          <w:sz w:val="24"/>
          <w:szCs w:val="24"/>
        </w:rPr>
        <w:t>обращение в суд;</w:t>
      </w:r>
    </w:p>
    <w:p w:rsidR="00F929D6" w:rsidRPr="00311DAA" w:rsidRDefault="00F929D6" w:rsidP="00F929D6">
      <w:pPr>
        <w:shd w:val="clear" w:color="auto" w:fill="FFFFFF"/>
        <w:tabs>
          <w:tab w:val="left" w:pos="854"/>
        </w:tabs>
        <w:spacing w:before="5" w:after="0" w:line="240" w:lineRule="auto"/>
        <w:ind w:left="648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4"/>
          <w:sz w:val="24"/>
          <w:szCs w:val="24"/>
        </w:rPr>
        <w:t>в)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4"/>
          <w:sz w:val="24"/>
          <w:szCs w:val="24"/>
        </w:rPr>
        <w:t>создание политических партий;</w:t>
      </w:r>
    </w:p>
    <w:p w:rsidR="00F929D6" w:rsidRPr="00311DAA" w:rsidRDefault="00F929D6" w:rsidP="00F929D6">
      <w:pPr>
        <w:shd w:val="clear" w:color="auto" w:fill="FFFFFF"/>
        <w:tabs>
          <w:tab w:val="left" w:pos="854"/>
        </w:tabs>
        <w:spacing w:after="0" w:line="240" w:lineRule="auto"/>
        <w:ind w:left="648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3"/>
          <w:sz w:val="24"/>
          <w:szCs w:val="24"/>
        </w:rPr>
        <w:t>г)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3"/>
          <w:sz w:val="24"/>
          <w:szCs w:val="24"/>
        </w:rPr>
        <w:t>служба в армии.</w:t>
      </w:r>
    </w:p>
    <w:p w:rsidR="00F929D6" w:rsidRPr="00311DAA" w:rsidRDefault="00F929D6" w:rsidP="00F929D6">
      <w:pPr>
        <w:shd w:val="clear" w:color="auto" w:fill="FFFFFF"/>
        <w:tabs>
          <w:tab w:val="left" w:pos="730"/>
        </w:tabs>
        <w:spacing w:before="29" w:after="0" w:line="240" w:lineRule="auto"/>
        <w:ind w:left="437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11"/>
          <w:sz w:val="24"/>
          <w:szCs w:val="24"/>
        </w:rPr>
        <w:t>10.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4"/>
          <w:sz w:val="24"/>
          <w:szCs w:val="24"/>
        </w:rPr>
        <w:t>Что относится к законодательной власти в России?</w:t>
      </w:r>
    </w:p>
    <w:p w:rsidR="00F929D6" w:rsidRPr="00CC208B" w:rsidRDefault="00F929D6" w:rsidP="00F929D6">
      <w:pPr>
        <w:shd w:val="clear" w:color="auto" w:fill="FFFFFF"/>
        <w:tabs>
          <w:tab w:val="left" w:pos="840"/>
        </w:tabs>
        <w:spacing w:after="0" w:line="240" w:lineRule="auto"/>
        <w:ind w:left="634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3"/>
          <w:sz w:val="24"/>
          <w:szCs w:val="24"/>
        </w:rPr>
        <w:t>а)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CC208B">
        <w:rPr>
          <w:rFonts w:ascii="Times New Roman" w:hAnsi="Times New Roman"/>
          <w:iCs/>
          <w:color w:val="000000"/>
          <w:spacing w:val="3"/>
          <w:sz w:val="24"/>
          <w:szCs w:val="24"/>
        </w:rPr>
        <w:t>Совет Федерации;</w:t>
      </w:r>
    </w:p>
    <w:p w:rsidR="00F929D6" w:rsidRPr="00311DAA" w:rsidRDefault="00F929D6" w:rsidP="00F929D6">
      <w:pPr>
        <w:shd w:val="clear" w:color="auto" w:fill="FFFFFF"/>
        <w:tabs>
          <w:tab w:val="left" w:pos="840"/>
        </w:tabs>
        <w:spacing w:after="0" w:line="240" w:lineRule="auto"/>
        <w:ind w:left="634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3"/>
          <w:sz w:val="24"/>
          <w:szCs w:val="24"/>
        </w:rPr>
        <w:t>б)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4"/>
          <w:sz w:val="24"/>
          <w:szCs w:val="24"/>
        </w:rPr>
        <w:t>Министерство внутренних дел;</w:t>
      </w:r>
    </w:p>
    <w:p w:rsidR="00F929D6" w:rsidRPr="00311DAA" w:rsidRDefault="00F929D6" w:rsidP="00F929D6">
      <w:pPr>
        <w:shd w:val="clear" w:color="auto" w:fill="FFFFFF"/>
        <w:tabs>
          <w:tab w:val="left" w:pos="840"/>
        </w:tabs>
        <w:spacing w:after="0" w:line="240" w:lineRule="auto"/>
        <w:ind w:left="634"/>
        <w:rPr>
          <w:rFonts w:ascii="Times New Roman" w:hAnsi="Times New Roman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4"/>
          <w:sz w:val="24"/>
          <w:szCs w:val="24"/>
        </w:rPr>
        <w:t>в)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</w:r>
      <w:r w:rsidRPr="00311DAA">
        <w:rPr>
          <w:rFonts w:ascii="Times New Roman" w:hAnsi="Times New Roman"/>
          <w:color w:val="000000"/>
          <w:spacing w:val="4"/>
          <w:sz w:val="24"/>
          <w:szCs w:val="24"/>
        </w:rPr>
        <w:t>Совет Безопасности;</w:t>
      </w:r>
    </w:p>
    <w:p w:rsidR="00F929D6" w:rsidRDefault="00F929D6" w:rsidP="00F929D6">
      <w:pPr>
        <w:shd w:val="clear" w:color="auto" w:fill="FFFFFF"/>
        <w:tabs>
          <w:tab w:val="left" w:pos="840"/>
        </w:tabs>
        <w:spacing w:after="0" w:line="240" w:lineRule="auto"/>
        <w:ind w:left="403" w:right="3226" w:firstLine="230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  <w:r w:rsidRPr="00311DAA">
        <w:rPr>
          <w:rFonts w:ascii="Times New Roman" w:hAnsi="Times New Roman"/>
          <w:color w:val="000000"/>
          <w:spacing w:val="-3"/>
          <w:sz w:val="24"/>
          <w:szCs w:val="24"/>
        </w:rPr>
        <w:t>г)</w:t>
      </w:r>
      <w:r w:rsidRPr="00311DAA">
        <w:rPr>
          <w:rFonts w:ascii="Times New Roman" w:hAnsi="Times New Roman"/>
          <w:color w:val="000000"/>
          <w:sz w:val="24"/>
          <w:szCs w:val="24"/>
        </w:rPr>
        <w:tab/>
        <w:t>Верховный Суд РФ.</w:t>
      </w:r>
      <w:r w:rsidRPr="00311DAA">
        <w:rPr>
          <w:rFonts w:ascii="Times New Roman" w:hAnsi="Times New Roman"/>
          <w:color w:val="000000"/>
          <w:sz w:val="24"/>
          <w:szCs w:val="24"/>
        </w:rPr>
        <w:br/>
      </w:r>
    </w:p>
    <w:p w:rsidR="00F929D6" w:rsidRDefault="00F929D6" w:rsidP="00F929D6">
      <w:pPr>
        <w:shd w:val="clear" w:color="auto" w:fill="FFFFFF"/>
        <w:tabs>
          <w:tab w:val="left" w:pos="840"/>
        </w:tabs>
        <w:spacing w:after="0" w:line="240" w:lineRule="auto"/>
        <w:ind w:left="403" w:right="3226" w:firstLine="230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</w:p>
    <w:p w:rsidR="00F929D6" w:rsidRDefault="00F929D6" w:rsidP="00F929D6">
      <w:pPr>
        <w:shd w:val="clear" w:color="auto" w:fill="FFFFFF"/>
        <w:tabs>
          <w:tab w:val="left" w:pos="840"/>
        </w:tabs>
        <w:spacing w:after="0" w:line="240" w:lineRule="auto"/>
        <w:ind w:left="403" w:right="3226" w:firstLine="230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</w:p>
    <w:p w:rsidR="00F929D6" w:rsidRDefault="00F929D6" w:rsidP="00F929D6">
      <w:pPr>
        <w:shd w:val="clear" w:color="auto" w:fill="FFFFFF"/>
        <w:tabs>
          <w:tab w:val="left" w:pos="840"/>
        </w:tabs>
        <w:spacing w:after="0" w:line="240" w:lineRule="auto"/>
        <w:ind w:left="403" w:right="3226" w:firstLine="230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</w:p>
    <w:p w:rsidR="00F929D6" w:rsidRPr="00311DAA" w:rsidRDefault="00F929D6" w:rsidP="00F929D6">
      <w:pPr>
        <w:shd w:val="clear" w:color="auto" w:fill="FFFFFF"/>
        <w:spacing w:after="0" w:line="240" w:lineRule="auto"/>
        <w:ind w:left="365" w:right="3629"/>
        <w:rPr>
          <w:rFonts w:ascii="Times New Roman" w:hAnsi="Times New Roman"/>
          <w:bCs/>
          <w:iCs/>
          <w:color w:val="000000"/>
          <w:spacing w:val="6"/>
          <w:sz w:val="24"/>
          <w:szCs w:val="24"/>
        </w:rPr>
      </w:pPr>
    </w:p>
    <w:p w:rsidR="00F929D6" w:rsidRPr="009B135D" w:rsidRDefault="00F929D6" w:rsidP="004750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Полугодовая контрольная работа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1.Право, документально оформленное в виде государственных законов и других правовых документов, называется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позитивным     2) негативным     3) естественным     4) интегративным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Что НЕ является признаком права?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система правовых норм устанавливается государством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государство гарантирует реализацию правовых норм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закон всегда включает все правовые нормы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нормы права обязательны для всех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Верны ли следующие суждения?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В РФ процесс принятия закона осуществляется в Государственной Думе, право обсудить или отклонить закон предоставлено Совету Федерации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В РФ процесс принятия закона осуществляется в Государственной Думе, право обсудить или отклонить закон предоставлено Правительству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2) верно только Б     3) верны оба суждения   4) оба суждения неверны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Какой закон считается обнародованным?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опубликованный во всех газетах страны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опубликованный в официальных изданиях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провозглашенный Президентом перед Федеральным Собранием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провозглашенный Председателем Правительства перед журналистами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Распространение порочащих честь и репутацию человека сведений влечет за собой…ответственность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уголовную     2) гражданскую     3) административную     4) дисциплинарную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Найдите в приведенном списке признаки юридической ответственности и запишите цифры, под которыми они указаны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налагается за правонарушение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налагается от имени государства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налагается от имени пострадавшей стороны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налагается за все греховные деяния и мысли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налагается на лиц, не достигших 14 лет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предполагает наложение мер государственного принуждения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Носителем суверенитета и единственным источником власти согласно Конституции РФ является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1)Президент     2) Председатель Правительства     3) Совет Федерации     4) народ страны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Верны ли следующие сужден6ия?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Все законы и правовые акты, принимаемые в РФ, не могут противоречить Конституции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Законы, направленные на защиту личности, в особых случаях могут противоречить Конституции РФ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2) верно только Б     3) верны оба суждения   4) оба суждения неверны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Назовите минимум три обязанности гражданина РФ.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9B135D">
        <w:rPr>
          <w:rFonts w:ascii="Times New Roman" w:hAnsi="Times New Roman" w:cs="Times New Roman"/>
          <w:sz w:val="24"/>
          <w:szCs w:val="24"/>
        </w:rPr>
        <w:t>. Прочитайте приведенный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35D">
        <w:rPr>
          <w:rFonts w:ascii="Times New Roman" w:hAnsi="Times New Roman" w:cs="Times New Roman"/>
          <w:sz w:val="24"/>
          <w:szCs w:val="24"/>
        </w:rPr>
        <w:t xml:space="preserve"> «Под основами конституционного строя понимаются главные (1) государства, обеспечивающие его подчинение (2). Государство само определяет степень важности тех или иных (3) конституционного строя, поэтому их набор в различных государствах не одинаков. Однако наиболее важные присущи каждому государству, имеющему конституционный строй. Это: участие народа или народных представителей в (4); приоритет прав и свобод человека; разделение властей. Признание, соблюдение и защита прав и свобод человека и (5) — обязанность государства. Россия это социальное государство, (6), которого направлена на создание условий, обеспечивающих достойную жизнь и свободное развитие человека». 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А-Суд, Б-право, В-законотворчество, Г-принцип, Д-общество, Е-выбор, Ж-гарантия, З-гражданин, И-политика</w:t>
      </w:r>
    </w:p>
    <w:p w:rsidR="00F929D6" w:rsidRDefault="00F929D6" w:rsidP="00231F9D"/>
    <w:p w:rsidR="00F929D6" w:rsidRDefault="00F929D6" w:rsidP="00231F9D"/>
    <w:p w:rsidR="00F929D6" w:rsidRDefault="00F929D6" w:rsidP="00231F9D"/>
    <w:p w:rsidR="00F929D6" w:rsidRDefault="00F929D6" w:rsidP="00231F9D"/>
    <w:p w:rsidR="00F929D6" w:rsidRDefault="00F929D6" w:rsidP="00231F9D"/>
    <w:p w:rsidR="00F929D6" w:rsidRDefault="00F929D6" w:rsidP="00231F9D"/>
    <w:p w:rsidR="00F929D6" w:rsidRDefault="00F929D6" w:rsidP="00231F9D"/>
    <w:p w:rsidR="00F929D6" w:rsidRDefault="00F929D6" w:rsidP="00231F9D"/>
    <w:p w:rsidR="00F929D6" w:rsidRDefault="00F929D6" w:rsidP="00231F9D"/>
    <w:p w:rsidR="00F929D6" w:rsidRDefault="00F929D6" w:rsidP="00231F9D"/>
    <w:p w:rsidR="00F929D6" w:rsidRDefault="00F929D6" w:rsidP="00231F9D"/>
    <w:p w:rsidR="00F929D6" w:rsidRDefault="00F929D6" w:rsidP="00231F9D"/>
    <w:p w:rsidR="00F929D6" w:rsidRDefault="00F929D6" w:rsidP="00231F9D"/>
    <w:p w:rsidR="00F929D6" w:rsidRDefault="00F929D6" w:rsidP="00231F9D"/>
    <w:p w:rsidR="0047504A" w:rsidRDefault="0047504A" w:rsidP="00231F9D"/>
    <w:p w:rsidR="0047504A" w:rsidRDefault="0047504A" w:rsidP="00231F9D"/>
    <w:p w:rsidR="0047504A" w:rsidRDefault="0047504A" w:rsidP="00231F9D"/>
    <w:p w:rsidR="0047504A" w:rsidRDefault="0047504A" w:rsidP="00231F9D"/>
    <w:p w:rsidR="0047504A" w:rsidRDefault="0047504A" w:rsidP="00231F9D"/>
    <w:p w:rsidR="0047504A" w:rsidRDefault="0047504A" w:rsidP="00231F9D"/>
    <w:p w:rsidR="0047504A" w:rsidRDefault="0047504A" w:rsidP="00231F9D"/>
    <w:p w:rsidR="0047504A" w:rsidRDefault="0047504A" w:rsidP="00231F9D"/>
    <w:p w:rsidR="0047504A" w:rsidRDefault="0047504A" w:rsidP="00231F9D"/>
    <w:p w:rsidR="0047504A" w:rsidRDefault="0047504A" w:rsidP="00231F9D"/>
    <w:p w:rsidR="00F929D6" w:rsidRDefault="00F27A43" w:rsidP="00F929D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Промежуточная аттестация. Контрольная работа.</w:t>
      </w:r>
    </w:p>
    <w:p w:rsidR="00F929D6" w:rsidRPr="00087461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087461">
        <w:rPr>
          <w:rFonts w:ascii="Times New Roman" w:hAnsi="Times New Roman" w:cs="Times New Roman"/>
          <w:sz w:val="24"/>
          <w:szCs w:val="24"/>
        </w:rPr>
        <w:t xml:space="preserve"> Заполните пропуски в таблице «Государственная власть в РФ» в соответствии с конституционным принципом разделения властей.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3171"/>
        <w:gridCol w:w="3023"/>
        <w:gridCol w:w="3382"/>
      </w:tblGrid>
      <w:tr w:rsidR="00F929D6" w:rsidRPr="00087461" w:rsidTr="00F542A3">
        <w:tc>
          <w:tcPr>
            <w:tcW w:w="10461" w:type="dxa"/>
            <w:gridSpan w:val="3"/>
            <w:vAlign w:val="center"/>
          </w:tcPr>
          <w:p w:rsidR="00F929D6" w:rsidRPr="00087461" w:rsidRDefault="00F929D6" w:rsidP="00F542A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власть в РФ</w:t>
            </w:r>
          </w:p>
        </w:tc>
      </w:tr>
      <w:tr w:rsidR="00F929D6" w:rsidRPr="00087461" w:rsidTr="00F542A3">
        <w:tc>
          <w:tcPr>
            <w:tcW w:w="3487" w:type="dxa"/>
            <w:vAlign w:val="center"/>
          </w:tcPr>
          <w:p w:rsidR="00F929D6" w:rsidRPr="00087461" w:rsidRDefault="00F929D6" w:rsidP="00F542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Законодательная</w:t>
            </w:r>
          </w:p>
          <w:p w:rsidR="00F929D6" w:rsidRPr="00087461" w:rsidRDefault="00F929D6" w:rsidP="00F542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(представительная)</w:t>
            </w:r>
          </w:p>
        </w:tc>
        <w:tc>
          <w:tcPr>
            <w:tcW w:w="3487" w:type="dxa"/>
            <w:vAlign w:val="center"/>
          </w:tcPr>
          <w:p w:rsidR="00F929D6" w:rsidRPr="00087461" w:rsidRDefault="00F929D6" w:rsidP="00F542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А. _____________________</w:t>
            </w:r>
          </w:p>
        </w:tc>
        <w:tc>
          <w:tcPr>
            <w:tcW w:w="3487" w:type="dxa"/>
            <w:vAlign w:val="center"/>
          </w:tcPr>
          <w:p w:rsidR="00F929D6" w:rsidRPr="00087461" w:rsidRDefault="00F929D6" w:rsidP="00F542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Судебная</w:t>
            </w:r>
          </w:p>
        </w:tc>
      </w:tr>
      <w:tr w:rsidR="00F929D6" w:rsidRPr="00087461" w:rsidTr="00F542A3">
        <w:tc>
          <w:tcPr>
            <w:tcW w:w="3487" w:type="dxa"/>
            <w:vAlign w:val="center"/>
          </w:tcPr>
          <w:p w:rsidR="00F929D6" w:rsidRPr="00087461" w:rsidRDefault="00F929D6" w:rsidP="00F542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Б. _______________________</w:t>
            </w:r>
          </w:p>
          <w:p w:rsidR="00F929D6" w:rsidRPr="00087461" w:rsidRDefault="00F929D6" w:rsidP="00F542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7" w:type="dxa"/>
            <w:vAlign w:val="center"/>
          </w:tcPr>
          <w:p w:rsidR="00F929D6" w:rsidRPr="00087461" w:rsidRDefault="00F929D6" w:rsidP="00F542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Правительство РФ</w:t>
            </w:r>
          </w:p>
        </w:tc>
        <w:tc>
          <w:tcPr>
            <w:tcW w:w="3487" w:type="dxa"/>
            <w:vAlign w:val="center"/>
          </w:tcPr>
          <w:p w:rsidR="00F929D6" w:rsidRPr="00087461" w:rsidRDefault="00F929D6" w:rsidP="00F542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Верховный суд</w:t>
            </w:r>
          </w:p>
          <w:p w:rsidR="00F929D6" w:rsidRPr="00087461" w:rsidRDefault="00F929D6" w:rsidP="00F542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В.________________________</w:t>
            </w:r>
          </w:p>
          <w:p w:rsidR="00F929D6" w:rsidRPr="00087461" w:rsidRDefault="00F929D6" w:rsidP="00F542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9D6" w:rsidRPr="00087461" w:rsidTr="00F542A3">
        <w:tc>
          <w:tcPr>
            <w:tcW w:w="10461" w:type="dxa"/>
            <w:gridSpan w:val="3"/>
            <w:vAlign w:val="center"/>
          </w:tcPr>
          <w:p w:rsidR="00F929D6" w:rsidRPr="00087461" w:rsidRDefault="00F929D6" w:rsidP="00F542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Г. ___________________ - Конституция РФ не относит ни к одной из ветвей власти, эта должность является элементом системы сдержек и противовесов в реализации принципа разделения властей.</w:t>
            </w:r>
          </w:p>
        </w:tc>
      </w:tr>
    </w:tbl>
    <w:p w:rsidR="00F929D6" w:rsidRPr="00087461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Pr="00087461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087461">
        <w:rPr>
          <w:rFonts w:ascii="Times New Roman" w:hAnsi="Times New Roman" w:cs="Times New Roman"/>
          <w:sz w:val="24"/>
          <w:szCs w:val="24"/>
        </w:rPr>
        <w:t xml:space="preserve"> Что из перечисленного является признаком любого государства?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>А) наличие трёх ветвей власти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7461">
        <w:rPr>
          <w:rFonts w:ascii="Times New Roman" w:hAnsi="Times New Roman" w:cs="Times New Roman"/>
          <w:sz w:val="24"/>
          <w:szCs w:val="24"/>
        </w:rPr>
        <w:t>Б) наличие публичной власти, располагающей аппаратом управления и принуждения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7461">
        <w:rPr>
          <w:rFonts w:ascii="Times New Roman" w:hAnsi="Times New Roman" w:cs="Times New Roman"/>
          <w:sz w:val="24"/>
          <w:szCs w:val="24"/>
        </w:rPr>
        <w:t>В) наличие системы сдержек и противовесов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7461">
        <w:rPr>
          <w:rFonts w:ascii="Times New Roman" w:hAnsi="Times New Roman" w:cs="Times New Roman"/>
          <w:sz w:val="24"/>
          <w:szCs w:val="24"/>
        </w:rPr>
        <w:t>Г) наличие у властных структур права устанавливать государственную идеологию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b/>
          <w:sz w:val="24"/>
          <w:szCs w:val="24"/>
        </w:rPr>
        <w:t>3.</w:t>
      </w:r>
      <w:r w:rsidRPr="00087461">
        <w:rPr>
          <w:rFonts w:ascii="Times New Roman" w:hAnsi="Times New Roman" w:cs="Times New Roman"/>
          <w:sz w:val="24"/>
          <w:szCs w:val="24"/>
        </w:rPr>
        <w:t xml:space="preserve"> Верны ли следующие суждения?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>А. Объединение нескольких суверенных государств, созданное для решения общих проблем называется федерацией.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>Б. Для конфедерации характерна договорная основа образования.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 xml:space="preserve">А) верно только </w:t>
      </w:r>
      <w:proofErr w:type="gramStart"/>
      <w:r w:rsidRPr="0008746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87461">
        <w:rPr>
          <w:rFonts w:ascii="Times New Roman" w:hAnsi="Times New Roman" w:cs="Times New Roman"/>
          <w:sz w:val="24"/>
          <w:szCs w:val="24"/>
        </w:rPr>
        <w:t xml:space="preserve">         Б) верно только Б          В) оба суждения верны         Г) оба суждения неверны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b/>
          <w:sz w:val="24"/>
          <w:szCs w:val="24"/>
        </w:rPr>
        <w:t>4.</w:t>
      </w:r>
      <w:r w:rsidRPr="00087461">
        <w:rPr>
          <w:rFonts w:ascii="Times New Roman" w:hAnsi="Times New Roman" w:cs="Times New Roman"/>
          <w:sz w:val="24"/>
          <w:szCs w:val="24"/>
        </w:rPr>
        <w:t xml:space="preserve"> Выберите верный вариант продолжения цитаты: «Единственным источником власти и носителем суверенитета в Российской Федерации является __________________».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 xml:space="preserve">А) Президент РФ                            Б) Правительство РФ               В) её многонациональный народ       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>Г) Федеральное собрание РФ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b/>
          <w:sz w:val="24"/>
          <w:szCs w:val="24"/>
        </w:rPr>
        <w:t>5.</w:t>
      </w:r>
      <w:r w:rsidRPr="00087461">
        <w:rPr>
          <w:rFonts w:ascii="Times New Roman" w:hAnsi="Times New Roman" w:cs="Times New Roman"/>
          <w:sz w:val="24"/>
          <w:szCs w:val="24"/>
        </w:rPr>
        <w:t xml:space="preserve"> Прочитайте приведенный текст, каждое положение которого отмечено буквой.</w:t>
      </w:r>
    </w:p>
    <w:p w:rsidR="00F929D6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 xml:space="preserve">А) Нормой построения и функционирования аппарата управления в современных демократических государствах является разделение властей. </w:t>
      </w:r>
    </w:p>
    <w:p w:rsidR="00F929D6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 xml:space="preserve">Б) На наш взгляд, чрезмерное сосредоточие власти в одних руках – самая большая опасность, угрожающая демократии, порождающая деспотизм и бесправие. </w:t>
      </w:r>
    </w:p>
    <w:p w:rsidR="00F929D6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 xml:space="preserve">В) Разделение властей на законодательную, исполнительную и судебную предполагает, что органы власти, будучи независимыми друг от друга в рамках своей компетенции, взаимно контролируют друг друга.  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>Г) Высшим органом, осуществляющим конституционный надзор в России, является Конституционный суд. Д) Можно с уверенностью заявить, что принцип разделения властей – наиболее оптимальный способ реализации концепции правового государства.</w:t>
      </w:r>
    </w:p>
    <w:p w:rsidR="00F929D6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>Определите, какие положения текста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929D6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087461">
        <w:rPr>
          <w:rFonts w:ascii="Times New Roman" w:hAnsi="Times New Roman" w:cs="Times New Roman"/>
          <w:sz w:val="24"/>
          <w:szCs w:val="24"/>
        </w:rPr>
        <w:t>отражают факты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087461">
        <w:rPr>
          <w:rFonts w:ascii="Times New Roman" w:hAnsi="Times New Roman" w:cs="Times New Roman"/>
          <w:sz w:val="24"/>
          <w:szCs w:val="24"/>
        </w:rPr>
        <w:t>выражают мнения</w:t>
      </w:r>
    </w:p>
    <w:p w:rsidR="00F929D6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b/>
          <w:sz w:val="24"/>
          <w:szCs w:val="24"/>
        </w:rPr>
        <w:t>6.</w:t>
      </w:r>
      <w:r w:rsidRPr="00087461">
        <w:rPr>
          <w:rFonts w:ascii="Times New Roman" w:hAnsi="Times New Roman" w:cs="Times New Roman"/>
          <w:sz w:val="24"/>
          <w:szCs w:val="24"/>
        </w:rPr>
        <w:t xml:space="preserve"> В приведенном списке указаны черты сходства представительных органов государственной власти  и местного самоуправления и их отличия. Выберите и запишите сначала порядковые номера черт сходства, а затем черт отличия.</w:t>
      </w:r>
    </w:p>
    <w:p w:rsidR="00F929D6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 xml:space="preserve">1) предусмотрены Конституцией РФ                   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 xml:space="preserve">2) выполняют законотворческую функцию </w:t>
      </w:r>
    </w:p>
    <w:p w:rsidR="00F929D6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 xml:space="preserve">3) действуют в пределах своей компетенции      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>4) являются институтом гражданского общества</w:t>
      </w:r>
    </w:p>
    <w:p w:rsidR="00F929D6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9D6" w:rsidRPr="00087461" w:rsidRDefault="00F929D6" w:rsidP="00F9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b/>
          <w:sz w:val="24"/>
          <w:szCs w:val="24"/>
        </w:rPr>
        <w:t>7.</w:t>
      </w:r>
      <w:r w:rsidRPr="00087461">
        <w:rPr>
          <w:rFonts w:ascii="Times New Roman" w:hAnsi="Times New Roman" w:cs="Times New Roman"/>
          <w:sz w:val="24"/>
          <w:szCs w:val="24"/>
        </w:rPr>
        <w:t xml:space="preserve"> Установите соответствия органов государства и должностных лиц с выполняемыми ими функциями: к каждой позиции, данной в первом столбике, подберите соответствующую позицию из второго.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01"/>
        <w:gridCol w:w="5870"/>
      </w:tblGrid>
      <w:tr w:rsidR="00F929D6" w:rsidRPr="00087461" w:rsidTr="00F542A3">
        <w:tc>
          <w:tcPr>
            <w:tcW w:w="4077" w:type="dxa"/>
          </w:tcPr>
          <w:p w:rsidR="00F929D6" w:rsidRPr="00087461" w:rsidRDefault="00F929D6" w:rsidP="00F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Органы государства</w:t>
            </w:r>
          </w:p>
        </w:tc>
        <w:tc>
          <w:tcPr>
            <w:tcW w:w="6605" w:type="dxa"/>
          </w:tcPr>
          <w:p w:rsidR="00F929D6" w:rsidRPr="00087461" w:rsidRDefault="00F929D6" w:rsidP="00F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</w:p>
        </w:tc>
      </w:tr>
      <w:tr w:rsidR="00F929D6" w:rsidRPr="00087461" w:rsidTr="00F542A3">
        <w:tc>
          <w:tcPr>
            <w:tcW w:w="4077" w:type="dxa"/>
          </w:tcPr>
          <w:p w:rsidR="00F929D6" w:rsidRPr="00087461" w:rsidRDefault="00F929D6" w:rsidP="00F54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А) Президент РФ</w:t>
            </w:r>
          </w:p>
        </w:tc>
        <w:tc>
          <w:tcPr>
            <w:tcW w:w="6605" w:type="dxa"/>
          </w:tcPr>
          <w:p w:rsidR="00F929D6" w:rsidRPr="00087461" w:rsidRDefault="00F929D6" w:rsidP="00F54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1) руководство работой правительства РФ</w:t>
            </w:r>
          </w:p>
        </w:tc>
      </w:tr>
      <w:tr w:rsidR="00F929D6" w:rsidRPr="00087461" w:rsidTr="00F542A3">
        <w:tc>
          <w:tcPr>
            <w:tcW w:w="4077" w:type="dxa"/>
          </w:tcPr>
          <w:p w:rsidR="00F929D6" w:rsidRPr="00087461" w:rsidRDefault="00F929D6" w:rsidP="00F54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Б) Федеральное собрание РФ</w:t>
            </w:r>
          </w:p>
        </w:tc>
        <w:tc>
          <w:tcPr>
            <w:tcW w:w="6605" w:type="dxa"/>
          </w:tcPr>
          <w:p w:rsidR="00F929D6" w:rsidRPr="00087461" w:rsidRDefault="00F929D6" w:rsidP="00F54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2) законодательная деятельность</w:t>
            </w:r>
          </w:p>
        </w:tc>
      </w:tr>
      <w:tr w:rsidR="00F929D6" w:rsidRPr="00087461" w:rsidTr="00F542A3">
        <w:tc>
          <w:tcPr>
            <w:tcW w:w="4077" w:type="dxa"/>
          </w:tcPr>
          <w:p w:rsidR="00F929D6" w:rsidRPr="00087461" w:rsidRDefault="00F929D6" w:rsidP="00F54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В) Судебные органы</w:t>
            </w:r>
          </w:p>
        </w:tc>
        <w:tc>
          <w:tcPr>
            <w:tcW w:w="6605" w:type="dxa"/>
          </w:tcPr>
          <w:p w:rsidR="00F929D6" w:rsidRPr="00087461" w:rsidRDefault="00F929D6" w:rsidP="00F54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3) разработка государственного бюджета, управление государственной собственностью, обеспечение обороны страны</w:t>
            </w:r>
          </w:p>
        </w:tc>
      </w:tr>
      <w:tr w:rsidR="00F929D6" w:rsidRPr="00087461" w:rsidTr="00F542A3">
        <w:tc>
          <w:tcPr>
            <w:tcW w:w="4077" w:type="dxa"/>
          </w:tcPr>
          <w:p w:rsidR="00F929D6" w:rsidRPr="00087461" w:rsidRDefault="00F929D6" w:rsidP="00F54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Г) Правительство РФ</w:t>
            </w:r>
          </w:p>
        </w:tc>
        <w:tc>
          <w:tcPr>
            <w:tcW w:w="6605" w:type="dxa"/>
          </w:tcPr>
          <w:p w:rsidR="00F929D6" w:rsidRPr="00087461" w:rsidRDefault="00F929D6" w:rsidP="00F54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4) глава государства, издание указов и распоряжений</w:t>
            </w:r>
          </w:p>
        </w:tc>
      </w:tr>
      <w:tr w:rsidR="00F929D6" w:rsidRPr="00087461" w:rsidTr="00F542A3">
        <w:tc>
          <w:tcPr>
            <w:tcW w:w="4077" w:type="dxa"/>
          </w:tcPr>
          <w:p w:rsidR="00F929D6" w:rsidRPr="00087461" w:rsidRDefault="00F929D6" w:rsidP="00F54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Д) Премьер - министр</w:t>
            </w:r>
          </w:p>
        </w:tc>
        <w:tc>
          <w:tcPr>
            <w:tcW w:w="6605" w:type="dxa"/>
          </w:tcPr>
          <w:p w:rsidR="00F929D6" w:rsidRPr="00087461" w:rsidRDefault="00F929D6" w:rsidP="00F54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5) разрешение правовых споров</w:t>
            </w:r>
          </w:p>
        </w:tc>
      </w:tr>
    </w:tbl>
    <w:p w:rsidR="00F929D6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b/>
          <w:sz w:val="24"/>
          <w:szCs w:val="24"/>
        </w:rPr>
        <w:t>8.</w:t>
      </w:r>
      <w:r w:rsidRPr="00087461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федеративном государстве?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>А. В федеративном государстве имеются федеральные органы власти и органы власти субъектов Федерации.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>Б. Согласно Конституции Россия является федеративным государством с республиканской формой правления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 xml:space="preserve">А) верно только </w:t>
      </w:r>
      <w:proofErr w:type="gramStart"/>
      <w:r w:rsidRPr="0008746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87461">
        <w:rPr>
          <w:rFonts w:ascii="Times New Roman" w:hAnsi="Times New Roman" w:cs="Times New Roman"/>
          <w:sz w:val="24"/>
          <w:szCs w:val="24"/>
        </w:rPr>
        <w:t xml:space="preserve">         Б) верно только Б          В) оба суждения верны         Г) оба суждения неверны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b/>
          <w:sz w:val="24"/>
          <w:szCs w:val="24"/>
        </w:rPr>
        <w:t>9.</w:t>
      </w:r>
      <w:r w:rsidRPr="00087461">
        <w:rPr>
          <w:rFonts w:ascii="Times New Roman" w:hAnsi="Times New Roman" w:cs="Times New Roman"/>
          <w:sz w:val="24"/>
          <w:szCs w:val="24"/>
        </w:rPr>
        <w:t xml:space="preserve"> Запишите слово, пропущенное в таблице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0"/>
        <w:gridCol w:w="6371"/>
      </w:tblGrid>
      <w:tr w:rsidR="00F929D6" w:rsidRPr="00087461" w:rsidTr="00F542A3">
        <w:tc>
          <w:tcPr>
            <w:tcW w:w="3227" w:type="dxa"/>
          </w:tcPr>
          <w:p w:rsidR="00F929D6" w:rsidRPr="00087461" w:rsidRDefault="00F929D6" w:rsidP="00F542A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b/>
                <w:sz w:val="24"/>
                <w:szCs w:val="24"/>
              </w:rPr>
              <w:t>Принципы государственного устройства</w:t>
            </w:r>
          </w:p>
        </w:tc>
        <w:tc>
          <w:tcPr>
            <w:tcW w:w="7455" w:type="dxa"/>
          </w:tcPr>
          <w:p w:rsidR="00F929D6" w:rsidRPr="00087461" w:rsidRDefault="00F929D6" w:rsidP="00F542A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F929D6" w:rsidRPr="00087461" w:rsidTr="00F542A3">
        <w:tc>
          <w:tcPr>
            <w:tcW w:w="3227" w:type="dxa"/>
          </w:tcPr>
          <w:p w:rsidR="00F929D6" w:rsidRPr="00087461" w:rsidRDefault="00F929D6" w:rsidP="00F542A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</w:t>
            </w:r>
          </w:p>
          <w:p w:rsidR="00F929D6" w:rsidRPr="00087461" w:rsidRDefault="00F929D6" w:rsidP="00F542A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5" w:type="dxa"/>
          </w:tcPr>
          <w:p w:rsidR="00F929D6" w:rsidRPr="00087461" w:rsidRDefault="00F929D6" w:rsidP="00F542A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Россия – демократическое государство, носителем суверенитета и единственным источником власти в котором является народ</w:t>
            </w:r>
          </w:p>
        </w:tc>
      </w:tr>
      <w:tr w:rsidR="00F929D6" w:rsidRPr="00087461" w:rsidTr="00F542A3">
        <w:tc>
          <w:tcPr>
            <w:tcW w:w="3227" w:type="dxa"/>
          </w:tcPr>
          <w:p w:rsidR="00F929D6" w:rsidRPr="00087461" w:rsidRDefault="00F929D6" w:rsidP="00F542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Федерализм</w:t>
            </w:r>
          </w:p>
        </w:tc>
        <w:tc>
          <w:tcPr>
            <w:tcW w:w="7455" w:type="dxa"/>
          </w:tcPr>
          <w:p w:rsidR="00F929D6" w:rsidRPr="00087461" w:rsidRDefault="00F929D6" w:rsidP="00F542A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1">
              <w:rPr>
                <w:rFonts w:ascii="Times New Roman" w:hAnsi="Times New Roman" w:cs="Times New Roman"/>
                <w:sz w:val="24"/>
                <w:szCs w:val="24"/>
              </w:rPr>
              <w:t>Созданы различные формы национальной государственности народов РФ</w:t>
            </w:r>
          </w:p>
        </w:tc>
      </w:tr>
    </w:tbl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b/>
          <w:sz w:val="24"/>
          <w:szCs w:val="24"/>
        </w:rPr>
        <w:t>10.</w:t>
      </w:r>
      <w:r w:rsidRPr="00087461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гражданском обществе?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>А. Гражданское общество представляет собой совокупность негосударственных отношений и организаций граждан в различных сферах.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>Б. Для формирования институтов гражданского общества необходимо, чтобы законы зафиксировали приоритет частной собственности по сравнению со всеми остальными формами собственности.</w:t>
      </w:r>
    </w:p>
    <w:p w:rsidR="00F929D6" w:rsidRPr="00087461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461">
        <w:rPr>
          <w:rFonts w:ascii="Times New Roman" w:hAnsi="Times New Roman" w:cs="Times New Roman"/>
          <w:sz w:val="24"/>
          <w:szCs w:val="24"/>
        </w:rPr>
        <w:t xml:space="preserve">А) верно только </w:t>
      </w:r>
      <w:proofErr w:type="gramStart"/>
      <w:r w:rsidRPr="0008746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87461">
        <w:rPr>
          <w:rFonts w:ascii="Times New Roman" w:hAnsi="Times New Roman" w:cs="Times New Roman"/>
          <w:sz w:val="24"/>
          <w:szCs w:val="24"/>
        </w:rPr>
        <w:t xml:space="preserve">         Б) верно только Б          В) оба суждения верны         Г) оба суждения неверны</w:t>
      </w:r>
    </w:p>
    <w:p w:rsidR="00F929D6" w:rsidRDefault="00F929D6" w:rsidP="00F929D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1F9D" w:rsidRDefault="00231F9D" w:rsidP="00231F9D"/>
    <w:p w:rsidR="00231F9D" w:rsidRDefault="00231F9D" w:rsidP="00231F9D"/>
    <w:p w:rsidR="00231F9D" w:rsidRDefault="00231F9D" w:rsidP="00231F9D"/>
    <w:p w:rsidR="00231F9D" w:rsidRDefault="00231F9D" w:rsidP="00231F9D"/>
    <w:bookmarkEnd w:id="0"/>
    <w:p w:rsidR="00231F9D" w:rsidRDefault="00231F9D" w:rsidP="00231F9D"/>
    <w:sectPr w:rsidR="00231F9D" w:rsidSect="00B36D2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F7E87"/>
    <w:multiLevelType w:val="multilevel"/>
    <w:tmpl w:val="C33C7CE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91C43"/>
    <w:multiLevelType w:val="hybridMultilevel"/>
    <w:tmpl w:val="F28A4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990246"/>
    <w:multiLevelType w:val="hybridMultilevel"/>
    <w:tmpl w:val="CB68D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80452"/>
    <w:multiLevelType w:val="singleLevel"/>
    <w:tmpl w:val="DB607472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  <w:i w:val="0"/>
      </w:rPr>
    </w:lvl>
  </w:abstractNum>
  <w:abstractNum w:abstractNumId="4" w15:restartNumberingAfterBreak="0">
    <w:nsid w:val="506618C0"/>
    <w:multiLevelType w:val="hybridMultilevel"/>
    <w:tmpl w:val="A98029AA"/>
    <w:lvl w:ilvl="0" w:tplc="ACA01E84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E70CDC"/>
    <w:multiLevelType w:val="hybridMultilevel"/>
    <w:tmpl w:val="FAAE8C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E25043D"/>
    <w:multiLevelType w:val="hybridMultilevel"/>
    <w:tmpl w:val="65025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D12A6"/>
    <w:multiLevelType w:val="hybridMultilevel"/>
    <w:tmpl w:val="13425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BD56C4"/>
    <w:multiLevelType w:val="hybridMultilevel"/>
    <w:tmpl w:val="EECCC9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C83922"/>
    <w:multiLevelType w:val="hybridMultilevel"/>
    <w:tmpl w:val="5E5EA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573"/>
    <w:rsid w:val="00231F9D"/>
    <w:rsid w:val="002563A5"/>
    <w:rsid w:val="003673D7"/>
    <w:rsid w:val="00367573"/>
    <w:rsid w:val="00400CCD"/>
    <w:rsid w:val="00410594"/>
    <w:rsid w:val="004205D6"/>
    <w:rsid w:val="0047504A"/>
    <w:rsid w:val="004B2419"/>
    <w:rsid w:val="005368B6"/>
    <w:rsid w:val="00627BBC"/>
    <w:rsid w:val="00694F02"/>
    <w:rsid w:val="00711EC0"/>
    <w:rsid w:val="00746AE1"/>
    <w:rsid w:val="007D3DC1"/>
    <w:rsid w:val="008055BB"/>
    <w:rsid w:val="00842ACB"/>
    <w:rsid w:val="008A26C2"/>
    <w:rsid w:val="008D76E0"/>
    <w:rsid w:val="009D7DCC"/>
    <w:rsid w:val="00A10E4D"/>
    <w:rsid w:val="00A14F44"/>
    <w:rsid w:val="00AA1894"/>
    <w:rsid w:val="00B36D28"/>
    <w:rsid w:val="00B5459F"/>
    <w:rsid w:val="00BE62B5"/>
    <w:rsid w:val="00C329E7"/>
    <w:rsid w:val="00C63BCB"/>
    <w:rsid w:val="00CF36C9"/>
    <w:rsid w:val="00D531D5"/>
    <w:rsid w:val="00EE326C"/>
    <w:rsid w:val="00F0106E"/>
    <w:rsid w:val="00F27A43"/>
    <w:rsid w:val="00F9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5DB24"/>
  <w15:docId w15:val="{9FDA62F9-DF33-4EA0-AD83-7D8A9718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CCD"/>
    <w:pPr>
      <w:ind w:left="720"/>
      <w:contextualSpacing/>
    </w:pPr>
  </w:style>
  <w:style w:type="table" w:styleId="a4">
    <w:name w:val="Table Grid"/>
    <w:basedOn w:val="a1"/>
    <w:uiPriority w:val="59"/>
    <w:rsid w:val="00A10E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42ACB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semiHidden/>
    <w:unhideWhenUsed/>
    <w:rsid w:val="00F92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929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2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1742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Дом</cp:lastModifiedBy>
  <cp:revision>10</cp:revision>
  <dcterms:created xsi:type="dcterms:W3CDTF">2023-08-26T09:41:00Z</dcterms:created>
  <dcterms:modified xsi:type="dcterms:W3CDTF">2024-10-30T15:46:00Z</dcterms:modified>
</cp:coreProperties>
</file>